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DF9A4" w14:textId="77777777" w:rsidR="00977D86" w:rsidRPr="00977D86" w:rsidRDefault="00977D86" w:rsidP="00977D86">
      <w:pPr>
        <w:spacing w:after="0" w:line="240" w:lineRule="auto"/>
        <w:jc w:val="both"/>
      </w:pPr>
      <w:proofErr w:type="spellStart"/>
      <w:r w:rsidRPr="00977D86">
        <w:t>Tingkatkan</w:t>
      </w:r>
      <w:proofErr w:type="spellEnd"/>
      <w:r w:rsidRPr="00977D86">
        <w:t xml:space="preserve"> </w:t>
      </w:r>
      <w:proofErr w:type="spellStart"/>
      <w:r w:rsidRPr="00977D86">
        <w:t>standar</w:t>
      </w:r>
      <w:proofErr w:type="spellEnd"/>
      <w:r w:rsidRPr="00977D86">
        <w:t xml:space="preserve"> </w:t>
      </w:r>
      <w:proofErr w:type="spellStart"/>
      <w:r w:rsidRPr="00977D86">
        <w:t>kontrol</w:t>
      </w:r>
      <w:proofErr w:type="spellEnd"/>
      <w:r w:rsidRPr="00977D86">
        <w:t xml:space="preserve"> </w:t>
      </w:r>
      <w:proofErr w:type="spellStart"/>
      <w:r w:rsidRPr="00977D86">
        <w:t>kualitas</w:t>
      </w:r>
      <w:proofErr w:type="spellEnd"/>
      <w:r w:rsidRPr="00977D86">
        <w:t xml:space="preserve"> dan </w:t>
      </w:r>
      <w:proofErr w:type="spellStart"/>
      <w:r w:rsidRPr="00977D86">
        <w:t>riset</w:t>
      </w:r>
      <w:proofErr w:type="spellEnd"/>
      <w:r w:rsidRPr="00977D86">
        <w:t xml:space="preserve"> material Anda </w:t>
      </w:r>
      <w:proofErr w:type="spellStart"/>
      <w:r w:rsidRPr="00977D86">
        <w:t>ke</w:t>
      </w:r>
      <w:proofErr w:type="spellEnd"/>
      <w:r w:rsidRPr="00977D86">
        <w:t xml:space="preserve"> level </w:t>
      </w:r>
      <w:proofErr w:type="spellStart"/>
      <w:r w:rsidRPr="00977D86">
        <w:t>tertinggi</w:t>
      </w:r>
      <w:proofErr w:type="spellEnd"/>
      <w:r w:rsidRPr="00977D86">
        <w:t xml:space="preserve"> </w:t>
      </w:r>
      <w:proofErr w:type="spellStart"/>
      <w:r w:rsidRPr="00977D86">
        <w:t>dengan</w:t>
      </w:r>
      <w:proofErr w:type="spellEnd"/>
      <w:r w:rsidRPr="00977D86">
        <w:t xml:space="preserve"> </w:t>
      </w:r>
      <w:proofErr w:type="spellStart"/>
      <w:r w:rsidRPr="00977D86">
        <w:t>mesin</w:t>
      </w:r>
      <w:proofErr w:type="spellEnd"/>
      <w:r w:rsidRPr="00977D86">
        <w:t xml:space="preserve"> uji </w:t>
      </w:r>
      <w:proofErr w:type="spellStart"/>
      <w:r w:rsidRPr="00977D86">
        <w:t>kekerasan</w:t>
      </w:r>
      <w:proofErr w:type="spellEnd"/>
      <w:r w:rsidRPr="00977D86">
        <w:t xml:space="preserve"> dual </w:t>
      </w:r>
      <w:proofErr w:type="spellStart"/>
      <w:r w:rsidRPr="00977D86">
        <w:t>fungsi</w:t>
      </w:r>
      <w:proofErr w:type="spellEnd"/>
      <w:r w:rsidRPr="00977D86">
        <w:t xml:space="preserve"> yang </w:t>
      </w:r>
      <w:proofErr w:type="spellStart"/>
      <w:r w:rsidRPr="00977D86">
        <w:t>dirancang</w:t>
      </w:r>
      <w:proofErr w:type="spellEnd"/>
      <w:r w:rsidRPr="00977D86">
        <w:t xml:space="preserve"> </w:t>
      </w:r>
      <w:proofErr w:type="spellStart"/>
      <w:r w:rsidRPr="00977D86">
        <w:t>untuk</w:t>
      </w:r>
      <w:proofErr w:type="spellEnd"/>
      <w:r w:rsidRPr="00977D86">
        <w:t xml:space="preserve"> </w:t>
      </w:r>
      <w:proofErr w:type="spellStart"/>
      <w:r w:rsidRPr="00977D86">
        <w:t>memberikan</w:t>
      </w:r>
      <w:proofErr w:type="spellEnd"/>
      <w:r w:rsidRPr="00977D86">
        <w:t xml:space="preserve"> </w:t>
      </w:r>
      <w:proofErr w:type="spellStart"/>
      <w:r w:rsidRPr="00977D86">
        <w:t>hasil</w:t>
      </w:r>
      <w:proofErr w:type="spellEnd"/>
      <w:r w:rsidRPr="00977D86">
        <w:t xml:space="preserve"> </w:t>
      </w:r>
      <w:proofErr w:type="spellStart"/>
      <w:r w:rsidRPr="00977D86">
        <w:t>presisi</w:t>
      </w:r>
      <w:proofErr w:type="spellEnd"/>
      <w:r w:rsidRPr="00977D86">
        <w:t xml:space="preserve"> </w:t>
      </w:r>
      <w:proofErr w:type="spellStart"/>
      <w:r w:rsidRPr="00977D86">
        <w:t>tak</w:t>
      </w:r>
      <w:proofErr w:type="spellEnd"/>
      <w:r w:rsidRPr="00977D86">
        <w:t xml:space="preserve"> </w:t>
      </w:r>
      <w:proofErr w:type="spellStart"/>
      <w:r w:rsidRPr="00977D86">
        <w:t>tertandingi</w:t>
      </w:r>
      <w:proofErr w:type="spellEnd"/>
      <w:r w:rsidRPr="00977D86">
        <w:t xml:space="preserve">. </w:t>
      </w:r>
      <w:proofErr w:type="spellStart"/>
      <w:r w:rsidRPr="00977D86">
        <w:t>Perangkat</w:t>
      </w:r>
      <w:proofErr w:type="spellEnd"/>
      <w:r w:rsidRPr="00977D86">
        <w:t xml:space="preserve"> </w:t>
      </w:r>
      <w:proofErr w:type="spellStart"/>
      <w:r w:rsidRPr="00977D86">
        <w:t>canggih</w:t>
      </w:r>
      <w:proofErr w:type="spellEnd"/>
      <w:r w:rsidRPr="00977D86">
        <w:t xml:space="preserve"> </w:t>
      </w:r>
      <w:proofErr w:type="spellStart"/>
      <w:r w:rsidRPr="00977D86">
        <w:t>ini</w:t>
      </w:r>
      <w:proofErr w:type="spellEnd"/>
      <w:r w:rsidRPr="00977D86">
        <w:t xml:space="preserve"> </w:t>
      </w:r>
      <w:proofErr w:type="spellStart"/>
      <w:r w:rsidRPr="00977D86">
        <w:t>mengintegrasikan</w:t>
      </w:r>
      <w:proofErr w:type="spellEnd"/>
      <w:r w:rsidRPr="00977D86">
        <w:t xml:space="preserve"> </w:t>
      </w:r>
      <w:proofErr w:type="spellStart"/>
      <w:r w:rsidRPr="00977D86">
        <w:t>metode</w:t>
      </w:r>
      <w:proofErr w:type="spellEnd"/>
      <w:r w:rsidRPr="00977D86">
        <w:t xml:space="preserve"> </w:t>
      </w:r>
      <w:proofErr w:type="spellStart"/>
      <w:r w:rsidRPr="00977D86">
        <w:t>pengujian</w:t>
      </w:r>
      <w:proofErr w:type="spellEnd"/>
      <w:r w:rsidRPr="00977D86">
        <w:t xml:space="preserve"> Brinell dan Vickers </w:t>
      </w:r>
      <w:proofErr w:type="spellStart"/>
      <w:r w:rsidRPr="00977D86">
        <w:t>dalam</w:t>
      </w:r>
      <w:proofErr w:type="spellEnd"/>
      <w:r w:rsidRPr="00977D86">
        <w:t xml:space="preserve"> </w:t>
      </w:r>
      <w:proofErr w:type="spellStart"/>
      <w:r w:rsidRPr="00977D86">
        <w:t>satu</w:t>
      </w:r>
      <w:proofErr w:type="spellEnd"/>
      <w:r w:rsidRPr="00977D86">
        <w:t xml:space="preserve"> unit yang </w:t>
      </w:r>
      <w:proofErr w:type="spellStart"/>
      <w:r w:rsidRPr="00977D86">
        <w:t>kokoh</w:t>
      </w:r>
      <w:proofErr w:type="spellEnd"/>
      <w:r w:rsidRPr="00977D86">
        <w:t xml:space="preserve">, </w:t>
      </w:r>
      <w:proofErr w:type="spellStart"/>
      <w:r w:rsidRPr="00977D86">
        <w:t>menjadikannya</w:t>
      </w:r>
      <w:proofErr w:type="spellEnd"/>
      <w:r w:rsidRPr="00977D86">
        <w:t xml:space="preserve"> </w:t>
      </w:r>
      <w:proofErr w:type="spellStart"/>
      <w:r w:rsidRPr="00977D86">
        <w:t>solusi</w:t>
      </w:r>
      <w:proofErr w:type="spellEnd"/>
      <w:r w:rsidRPr="00977D86">
        <w:t xml:space="preserve"> ideal </w:t>
      </w:r>
      <w:proofErr w:type="spellStart"/>
      <w:r w:rsidRPr="00977D86">
        <w:t>untuk</w:t>
      </w:r>
      <w:proofErr w:type="spellEnd"/>
      <w:r w:rsidRPr="00977D86">
        <w:t xml:space="preserve"> </w:t>
      </w:r>
      <w:proofErr w:type="spellStart"/>
      <w:r w:rsidRPr="00977D86">
        <w:t>berbagai</w:t>
      </w:r>
      <w:proofErr w:type="spellEnd"/>
      <w:r w:rsidRPr="00977D86">
        <w:t xml:space="preserve"> </w:t>
      </w:r>
      <w:proofErr w:type="spellStart"/>
      <w:r w:rsidRPr="00977D86">
        <w:t>aplikasi</w:t>
      </w:r>
      <w:proofErr w:type="spellEnd"/>
      <w:r w:rsidRPr="00977D86">
        <w:t xml:space="preserve"> </w:t>
      </w:r>
      <w:proofErr w:type="spellStart"/>
      <w:r w:rsidRPr="00977D86">
        <w:t>industri</w:t>
      </w:r>
      <w:proofErr w:type="spellEnd"/>
      <w:r w:rsidRPr="00977D86">
        <w:t xml:space="preserve">. Dari </w:t>
      </w:r>
      <w:proofErr w:type="spellStart"/>
      <w:r w:rsidRPr="00977D86">
        <w:t>analisis</w:t>
      </w:r>
      <w:proofErr w:type="spellEnd"/>
      <w:r w:rsidRPr="00977D86">
        <w:t xml:space="preserve"> baja, </w:t>
      </w:r>
      <w:proofErr w:type="spellStart"/>
      <w:r w:rsidRPr="00977D86">
        <w:t>logam</w:t>
      </w:r>
      <w:proofErr w:type="spellEnd"/>
      <w:r w:rsidRPr="00977D86">
        <w:t xml:space="preserve"> non </w:t>
      </w:r>
      <w:proofErr w:type="spellStart"/>
      <w:r w:rsidRPr="00977D86">
        <w:t>fero</w:t>
      </w:r>
      <w:proofErr w:type="spellEnd"/>
      <w:r w:rsidRPr="00977D86">
        <w:t xml:space="preserve">, </w:t>
      </w:r>
      <w:proofErr w:type="spellStart"/>
      <w:r w:rsidRPr="00977D86">
        <w:t>hingga</w:t>
      </w:r>
      <w:proofErr w:type="spellEnd"/>
      <w:r w:rsidRPr="00977D86">
        <w:t xml:space="preserve"> </w:t>
      </w:r>
      <w:proofErr w:type="spellStart"/>
      <w:r w:rsidRPr="00977D86">
        <w:t>keramik</w:t>
      </w:r>
      <w:proofErr w:type="spellEnd"/>
      <w:r w:rsidRPr="00977D86">
        <w:t xml:space="preserve">, </w:t>
      </w:r>
      <w:proofErr w:type="spellStart"/>
      <w:r w:rsidRPr="00977D86">
        <w:t>alat</w:t>
      </w:r>
      <w:proofErr w:type="spellEnd"/>
      <w:r w:rsidRPr="00977D86">
        <w:t xml:space="preserve"> </w:t>
      </w:r>
      <w:proofErr w:type="spellStart"/>
      <w:r w:rsidRPr="00977D86">
        <w:t>ini</w:t>
      </w:r>
      <w:proofErr w:type="spellEnd"/>
      <w:r w:rsidRPr="00977D86">
        <w:t xml:space="preserve"> </w:t>
      </w:r>
      <w:proofErr w:type="spellStart"/>
      <w:r w:rsidRPr="00977D86">
        <w:t>mampu</w:t>
      </w:r>
      <w:proofErr w:type="spellEnd"/>
      <w:r w:rsidRPr="00977D86">
        <w:t xml:space="preserve"> </w:t>
      </w:r>
      <w:proofErr w:type="spellStart"/>
      <w:r w:rsidRPr="00977D86">
        <w:t>memberikan</w:t>
      </w:r>
      <w:proofErr w:type="spellEnd"/>
      <w:r w:rsidRPr="00977D86">
        <w:t xml:space="preserve"> data </w:t>
      </w:r>
      <w:proofErr w:type="spellStart"/>
      <w:r w:rsidRPr="00977D86">
        <w:t>kekerasan</w:t>
      </w:r>
      <w:proofErr w:type="spellEnd"/>
      <w:r w:rsidRPr="00977D86">
        <w:t xml:space="preserve"> yang </w:t>
      </w:r>
      <w:proofErr w:type="spellStart"/>
      <w:r w:rsidRPr="00977D86">
        <w:t>akurat</w:t>
      </w:r>
      <w:proofErr w:type="spellEnd"/>
      <w:r w:rsidRPr="00977D86">
        <w:t xml:space="preserve"> dan </w:t>
      </w:r>
      <w:proofErr w:type="spellStart"/>
      <w:r w:rsidRPr="00977D86">
        <w:t>dapat</w:t>
      </w:r>
      <w:proofErr w:type="spellEnd"/>
      <w:r w:rsidRPr="00977D86">
        <w:t xml:space="preserve"> </w:t>
      </w:r>
      <w:proofErr w:type="spellStart"/>
      <w:r w:rsidRPr="00977D86">
        <w:t>diandalkan</w:t>
      </w:r>
      <w:proofErr w:type="spellEnd"/>
      <w:r w:rsidRPr="00977D86">
        <w:t xml:space="preserve">. </w:t>
      </w:r>
      <w:proofErr w:type="spellStart"/>
      <w:r w:rsidRPr="00977D86">
        <w:t>Kemampuannya</w:t>
      </w:r>
      <w:proofErr w:type="spellEnd"/>
      <w:r w:rsidRPr="00977D86">
        <w:t xml:space="preserve"> yang superior juga </w:t>
      </w:r>
      <w:proofErr w:type="spellStart"/>
      <w:r w:rsidRPr="00977D86">
        <w:t>mencakup</w:t>
      </w:r>
      <w:proofErr w:type="spellEnd"/>
      <w:r w:rsidRPr="00977D86">
        <w:t xml:space="preserve"> </w:t>
      </w:r>
      <w:proofErr w:type="spellStart"/>
      <w:r w:rsidRPr="00977D86">
        <w:t>pengujian</w:t>
      </w:r>
      <w:proofErr w:type="spellEnd"/>
      <w:r w:rsidRPr="00977D86">
        <w:t xml:space="preserve"> </w:t>
      </w:r>
      <w:proofErr w:type="spellStart"/>
      <w:r w:rsidRPr="00977D86">
        <w:t>lapisan</w:t>
      </w:r>
      <w:proofErr w:type="spellEnd"/>
      <w:r w:rsidRPr="00977D86">
        <w:t xml:space="preserve"> </w:t>
      </w:r>
      <w:proofErr w:type="spellStart"/>
      <w:r w:rsidRPr="00977D86">
        <w:t>permukaan</w:t>
      </w:r>
      <w:proofErr w:type="spellEnd"/>
      <w:r w:rsidRPr="00977D86">
        <w:t xml:space="preserve"> metal yang </w:t>
      </w:r>
      <w:proofErr w:type="spellStart"/>
      <w:r w:rsidRPr="00977D86">
        <w:t>telah</w:t>
      </w:r>
      <w:proofErr w:type="spellEnd"/>
      <w:r w:rsidRPr="00977D86">
        <w:t xml:space="preserve"> </w:t>
      </w:r>
      <w:proofErr w:type="spellStart"/>
      <w:r w:rsidRPr="00977D86">
        <w:t>melalui</w:t>
      </w:r>
      <w:proofErr w:type="spellEnd"/>
      <w:r w:rsidRPr="00977D86">
        <w:t xml:space="preserve"> proses </w:t>
      </w:r>
      <w:proofErr w:type="spellStart"/>
      <w:r w:rsidRPr="00977D86">
        <w:t>perlakuan</w:t>
      </w:r>
      <w:proofErr w:type="spellEnd"/>
      <w:r w:rsidRPr="00977D86">
        <w:t xml:space="preserve"> </w:t>
      </w:r>
      <w:proofErr w:type="spellStart"/>
      <w:r w:rsidRPr="00977D86">
        <w:t>panas</w:t>
      </w:r>
      <w:proofErr w:type="spellEnd"/>
      <w:r w:rsidRPr="00977D86">
        <w:t xml:space="preserve"> </w:t>
      </w:r>
      <w:proofErr w:type="spellStart"/>
      <w:r w:rsidRPr="00977D86">
        <w:t>seperti</w:t>
      </w:r>
      <w:proofErr w:type="spellEnd"/>
      <w:r w:rsidRPr="00977D86">
        <w:t xml:space="preserve"> </w:t>
      </w:r>
      <w:proofErr w:type="spellStart"/>
      <w:r w:rsidRPr="00977D86">
        <w:t>karburisasi</w:t>
      </w:r>
      <w:proofErr w:type="spellEnd"/>
      <w:r w:rsidRPr="00977D86">
        <w:t xml:space="preserve">, </w:t>
      </w:r>
      <w:proofErr w:type="spellStart"/>
      <w:r w:rsidRPr="00977D86">
        <w:t>nitridasi</w:t>
      </w:r>
      <w:proofErr w:type="spellEnd"/>
      <w:r w:rsidRPr="00977D86">
        <w:t xml:space="preserve">, dan </w:t>
      </w:r>
      <w:proofErr w:type="spellStart"/>
      <w:r w:rsidRPr="00977D86">
        <w:t>pengerasan</w:t>
      </w:r>
      <w:proofErr w:type="spellEnd"/>
      <w:r w:rsidRPr="00977D86">
        <w:t xml:space="preserve">, </w:t>
      </w:r>
      <w:proofErr w:type="spellStart"/>
      <w:r w:rsidRPr="00977D86">
        <w:t>memastikan</w:t>
      </w:r>
      <w:proofErr w:type="spellEnd"/>
      <w:r w:rsidRPr="00977D86">
        <w:t xml:space="preserve"> </w:t>
      </w:r>
      <w:proofErr w:type="spellStart"/>
      <w:r w:rsidRPr="00977D86">
        <w:t>setiap</w:t>
      </w:r>
      <w:proofErr w:type="spellEnd"/>
      <w:r w:rsidRPr="00977D86">
        <w:t xml:space="preserve"> </w:t>
      </w:r>
      <w:proofErr w:type="spellStart"/>
      <w:r w:rsidRPr="00977D86">
        <w:t>komponen</w:t>
      </w:r>
      <w:proofErr w:type="spellEnd"/>
      <w:r w:rsidRPr="00977D86">
        <w:t xml:space="preserve"> </w:t>
      </w:r>
      <w:proofErr w:type="spellStart"/>
      <w:r w:rsidRPr="00977D86">
        <w:t>memenuhi</w:t>
      </w:r>
      <w:proofErr w:type="spellEnd"/>
      <w:r w:rsidRPr="00977D86">
        <w:t xml:space="preserve"> </w:t>
      </w:r>
      <w:proofErr w:type="spellStart"/>
      <w:r w:rsidRPr="00977D86">
        <w:t>spesifikasi</w:t>
      </w:r>
      <w:proofErr w:type="spellEnd"/>
      <w:r w:rsidRPr="00977D86">
        <w:t xml:space="preserve"> yang paling </w:t>
      </w:r>
      <w:proofErr w:type="spellStart"/>
      <w:r w:rsidRPr="00977D86">
        <w:t>ketat</w:t>
      </w:r>
      <w:proofErr w:type="spellEnd"/>
      <w:r w:rsidRPr="00977D86">
        <w:t xml:space="preserve"> </w:t>
      </w:r>
      <w:proofErr w:type="spellStart"/>
      <w:r w:rsidRPr="00977D86">
        <w:t>sekalipun</w:t>
      </w:r>
      <w:proofErr w:type="spellEnd"/>
      <w:r w:rsidRPr="00977D86">
        <w:t>.</w:t>
      </w:r>
    </w:p>
    <w:p w14:paraId="54CEEA35" w14:textId="77777777" w:rsidR="00977D86" w:rsidRPr="00977D86" w:rsidRDefault="00977D86" w:rsidP="00977D86">
      <w:pPr>
        <w:spacing w:after="0" w:line="240" w:lineRule="auto"/>
        <w:jc w:val="both"/>
      </w:pPr>
      <w:proofErr w:type="spellStart"/>
      <w:r w:rsidRPr="00977D86">
        <w:t>Keunggulan</w:t>
      </w:r>
      <w:proofErr w:type="spellEnd"/>
      <w:r w:rsidRPr="00977D86">
        <w:t xml:space="preserve"> </w:t>
      </w:r>
      <w:proofErr w:type="spellStart"/>
      <w:r w:rsidRPr="00977D86">
        <w:t>utama</w:t>
      </w:r>
      <w:proofErr w:type="spellEnd"/>
      <w:r w:rsidRPr="00977D86">
        <w:t xml:space="preserve"> </w:t>
      </w:r>
      <w:proofErr w:type="spellStart"/>
      <w:r w:rsidRPr="00977D86">
        <w:t>dari</w:t>
      </w:r>
      <w:proofErr w:type="spellEnd"/>
      <w:r w:rsidRPr="00977D86">
        <w:t xml:space="preserve"> </w:t>
      </w:r>
      <w:proofErr w:type="spellStart"/>
      <w:r w:rsidRPr="00977D86">
        <w:t>instrumen</w:t>
      </w:r>
      <w:proofErr w:type="spellEnd"/>
      <w:r w:rsidRPr="00977D86">
        <w:t xml:space="preserve"> </w:t>
      </w:r>
      <w:proofErr w:type="spellStart"/>
      <w:r w:rsidRPr="00977D86">
        <w:t>ini</w:t>
      </w:r>
      <w:proofErr w:type="spellEnd"/>
      <w:r w:rsidRPr="00977D86">
        <w:t xml:space="preserve"> </w:t>
      </w:r>
      <w:proofErr w:type="spellStart"/>
      <w:r w:rsidRPr="00977D86">
        <w:t>terletak</w:t>
      </w:r>
      <w:proofErr w:type="spellEnd"/>
      <w:r w:rsidRPr="00977D86">
        <w:t xml:space="preserve"> pada proses </w:t>
      </w:r>
      <w:proofErr w:type="spellStart"/>
      <w:r w:rsidRPr="00977D86">
        <w:t>pengujian</w:t>
      </w:r>
      <w:proofErr w:type="spellEnd"/>
      <w:r w:rsidRPr="00977D86">
        <w:t xml:space="preserve"> yang </w:t>
      </w:r>
      <w:proofErr w:type="spellStart"/>
      <w:r w:rsidRPr="00977D86">
        <w:t>sepenuhnya</w:t>
      </w:r>
      <w:proofErr w:type="spellEnd"/>
      <w:r w:rsidRPr="00977D86">
        <w:t xml:space="preserve"> </w:t>
      </w:r>
      <w:proofErr w:type="spellStart"/>
      <w:r w:rsidRPr="00977D86">
        <w:t>otomatis</w:t>
      </w:r>
      <w:proofErr w:type="spellEnd"/>
      <w:r w:rsidRPr="00977D86">
        <w:t xml:space="preserve">, yang </w:t>
      </w:r>
      <w:proofErr w:type="spellStart"/>
      <w:r w:rsidRPr="00977D86">
        <w:t>secara</w:t>
      </w:r>
      <w:proofErr w:type="spellEnd"/>
      <w:r w:rsidRPr="00977D86">
        <w:t xml:space="preserve"> </w:t>
      </w:r>
      <w:proofErr w:type="spellStart"/>
      <w:r w:rsidRPr="00977D86">
        <w:t>efektif</w:t>
      </w:r>
      <w:proofErr w:type="spellEnd"/>
      <w:r w:rsidRPr="00977D86">
        <w:t xml:space="preserve"> </w:t>
      </w:r>
      <w:proofErr w:type="spellStart"/>
      <w:r w:rsidRPr="00977D86">
        <w:t>mengeliminasi</w:t>
      </w:r>
      <w:proofErr w:type="spellEnd"/>
      <w:r w:rsidRPr="00977D86">
        <w:t xml:space="preserve"> </w:t>
      </w:r>
      <w:proofErr w:type="spellStart"/>
      <w:r w:rsidRPr="00977D86">
        <w:t>potensi</w:t>
      </w:r>
      <w:proofErr w:type="spellEnd"/>
      <w:r w:rsidRPr="00977D86">
        <w:t xml:space="preserve"> </w:t>
      </w:r>
      <w:proofErr w:type="spellStart"/>
      <w:r w:rsidRPr="00977D86">
        <w:t>kesalahan</w:t>
      </w:r>
      <w:proofErr w:type="spellEnd"/>
      <w:r w:rsidRPr="00977D86">
        <w:t xml:space="preserve"> </w:t>
      </w:r>
      <w:proofErr w:type="spellStart"/>
      <w:r w:rsidRPr="00977D86">
        <w:t>manusia</w:t>
      </w:r>
      <w:proofErr w:type="spellEnd"/>
      <w:r w:rsidRPr="00977D86">
        <w:t xml:space="preserve"> dan </w:t>
      </w:r>
      <w:proofErr w:type="spellStart"/>
      <w:r w:rsidRPr="00977D86">
        <w:t>menjamin</w:t>
      </w:r>
      <w:proofErr w:type="spellEnd"/>
      <w:r w:rsidRPr="00977D86">
        <w:t xml:space="preserve"> </w:t>
      </w:r>
      <w:proofErr w:type="spellStart"/>
      <w:r w:rsidRPr="00977D86">
        <w:t>konsistensi</w:t>
      </w:r>
      <w:proofErr w:type="spellEnd"/>
      <w:r w:rsidRPr="00977D86">
        <w:t xml:space="preserve"> </w:t>
      </w:r>
      <w:proofErr w:type="spellStart"/>
      <w:r w:rsidRPr="00977D86">
        <w:t>hasil</w:t>
      </w:r>
      <w:proofErr w:type="spellEnd"/>
      <w:r w:rsidRPr="00977D86">
        <w:t xml:space="preserve"> </w:t>
      </w:r>
      <w:proofErr w:type="spellStart"/>
      <w:r w:rsidRPr="00977D86">
        <w:t>pengujian</w:t>
      </w:r>
      <w:proofErr w:type="spellEnd"/>
      <w:r w:rsidRPr="00977D86">
        <w:t xml:space="preserve"> </w:t>
      </w:r>
      <w:proofErr w:type="spellStart"/>
      <w:r w:rsidRPr="00977D86">
        <w:t>setiap</w:t>
      </w:r>
      <w:proofErr w:type="spellEnd"/>
      <w:r w:rsidRPr="00977D86">
        <w:t xml:space="preserve"> </w:t>
      </w:r>
      <w:proofErr w:type="spellStart"/>
      <w:r w:rsidRPr="00977D86">
        <w:t>saat</w:t>
      </w:r>
      <w:proofErr w:type="spellEnd"/>
      <w:r w:rsidRPr="00977D86">
        <w:t xml:space="preserve">. </w:t>
      </w:r>
      <w:proofErr w:type="spellStart"/>
      <w:r w:rsidRPr="00977D86">
        <w:t>Dengan</w:t>
      </w:r>
      <w:proofErr w:type="spellEnd"/>
      <w:r w:rsidRPr="00977D86">
        <w:t xml:space="preserve"> </w:t>
      </w:r>
      <w:proofErr w:type="spellStart"/>
      <w:r w:rsidRPr="00977D86">
        <w:t>kepatuhan</w:t>
      </w:r>
      <w:proofErr w:type="spellEnd"/>
      <w:r w:rsidRPr="00977D86">
        <w:t xml:space="preserve"> </w:t>
      </w:r>
      <w:proofErr w:type="spellStart"/>
      <w:r w:rsidRPr="00977D86">
        <w:t>penuh</w:t>
      </w:r>
      <w:proofErr w:type="spellEnd"/>
      <w:r w:rsidRPr="00977D86">
        <w:t xml:space="preserve"> </w:t>
      </w:r>
      <w:proofErr w:type="spellStart"/>
      <w:r w:rsidRPr="00977D86">
        <w:t>terhadap</w:t>
      </w:r>
      <w:proofErr w:type="spellEnd"/>
      <w:r w:rsidRPr="00977D86">
        <w:t xml:space="preserve"> </w:t>
      </w:r>
      <w:proofErr w:type="spellStart"/>
      <w:r w:rsidRPr="00977D86">
        <w:t>standar</w:t>
      </w:r>
      <w:proofErr w:type="spellEnd"/>
      <w:r w:rsidRPr="00977D86">
        <w:t xml:space="preserve"> </w:t>
      </w:r>
      <w:proofErr w:type="spellStart"/>
      <w:r w:rsidRPr="00977D86">
        <w:t>internasional</w:t>
      </w:r>
      <w:proofErr w:type="spellEnd"/>
      <w:r w:rsidRPr="00977D86">
        <w:t xml:space="preserve"> </w:t>
      </w:r>
      <w:proofErr w:type="spellStart"/>
      <w:r w:rsidRPr="00977D86">
        <w:t>terkemuka</w:t>
      </w:r>
      <w:proofErr w:type="spellEnd"/>
      <w:r w:rsidRPr="00977D86">
        <w:t xml:space="preserve"> </w:t>
      </w:r>
      <w:proofErr w:type="spellStart"/>
      <w:r w:rsidRPr="00977D86">
        <w:t>seperti</w:t>
      </w:r>
      <w:proofErr w:type="spellEnd"/>
      <w:r w:rsidRPr="00977D86">
        <w:t xml:space="preserve"> ISO dan ASTM, Anda </w:t>
      </w:r>
      <w:proofErr w:type="spellStart"/>
      <w:r w:rsidRPr="00977D86">
        <w:t>dapat</w:t>
      </w:r>
      <w:proofErr w:type="spellEnd"/>
      <w:r w:rsidRPr="00977D86">
        <w:t xml:space="preserve"> </w:t>
      </w:r>
      <w:proofErr w:type="spellStart"/>
      <w:r w:rsidRPr="00977D86">
        <w:t>memiliki</w:t>
      </w:r>
      <w:proofErr w:type="spellEnd"/>
      <w:r w:rsidRPr="00977D86">
        <w:t xml:space="preserve"> </w:t>
      </w:r>
      <w:proofErr w:type="spellStart"/>
      <w:r w:rsidRPr="00977D86">
        <w:t>keyakinan</w:t>
      </w:r>
      <w:proofErr w:type="spellEnd"/>
      <w:r w:rsidRPr="00977D86">
        <w:t xml:space="preserve"> </w:t>
      </w:r>
      <w:proofErr w:type="spellStart"/>
      <w:r w:rsidRPr="00977D86">
        <w:t>mutlak</w:t>
      </w:r>
      <w:proofErr w:type="spellEnd"/>
      <w:r w:rsidRPr="00977D86">
        <w:t xml:space="preserve"> pada </w:t>
      </w:r>
      <w:proofErr w:type="spellStart"/>
      <w:r w:rsidRPr="00977D86">
        <w:t>setiap</w:t>
      </w:r>
      <w:proofErr w:type="spellEnd"/>
      <w:r w:rsidRPr="00977D86">
        <w:t xml:space="preserve"> </w:t>
      </w:r>
      <w:proofErr w:type="spellStart"/>
      <w:r w:rsidRPr="00977D86">
        <w:t>angka</w:t>
      </w:r>
      <w:proofErr w:type="spellEnd"/>
      <w:r w:rsidRPr="00977D86">
        <w:t xml:space="preserve"> yang </w:t>
      </w:r>
      <w:proofErr w:type="spellStart"/>
      <w:r w:rsidRPr="00977D86">
        <w:t>dihasilkan</w:t>
      </w:r>
      <w:proofErr w:type="spellEnd"/>
      <w:r w:rsidRPr="00977D86">
        <w:t xml:space="preserve">. Alat </w:t>
      </w:r>
      <w:proofErr w:type="spellStart"/>
      <w:r w:rsidRPr="00977D86">
        <w:t>ini</w:t>
      </w:r>
      <w:proofErr w:type="spellEnd"/>
      <w:r w:rsidRPr="00977D86">
        <w:t xml:space="preserve"> juga sangat ideal </w:t>
      </w:r>
      <w:proofErr w:type="spellStart"/>
      <w:r w:rsidRPr="00977D86">
        <w:t>untuk</w:t>
      </w:r>
      <w:proofErr w:type="spellEnd"/>
      <w:r w:rsidRPr="00977D86">
        <w:t xml:space="preserve"> </w:t>
      </w:r>
      <w:proofErr w:type="spellStart"/>
      <w:r w:rsidRPr="00977D86">
        <w:t>mengukur</w:t>
      </w:r>
      <w:proofErr w:type="spellEnd"/>
      <w:r w:rsidRPr="00977D86">
        <w:t xml:space="preserve"> </w:t>
      </w:r>
      <w:proofErr w:type="spellStart"/>
      <w:r w:rsidRPr="00977D86">
        <w:t>kekerasan</w:t>
      </w:r>
      <w:proofErr w:type="spellEnd"/>
      <w:r w:rsidRPr="00977D86">
        <w:t xml:space="preserve"> Vickers pada </w:t>
      </w:r>
      <w:proofErr w:type="spellStart"/>
      <w:r w:rsidRPr="00977D86">
        <w:t>komponen</w:t>
      </w:r>
      <w:proofErr w:type="spellEnd"/>
      <w:r w:rsidRPr="00977D86">
        <w:t xml:space="preserve"> </w:t>
      </w:r>
      <w:proofErr w:type="spellStart"/>
      <w:r w:rsidRPr="00977D86">
        <w:t>berukuran</w:t>
      </w:r>
      <w:proofErr w:type="spellEnd"/>
      <w:r w:rsidRPr="00977D86">
        <w:t xml:space="preserve"> </w:t>
      </w:r>
      <w:proofErr w:type="spellStart"/>
      <w:r w:rsidRPr="00977D86">
        <w:t>mikro</w:t>
      </w:r>
      <w:proofErr w:type="spellEnd"/>
      <w:r w:rsidRPr="00977D86">
        <w:t xml:space="preserve"> dan super tipis, </w:t>
      </w:r>
      <w:proofErr w:type="spellStart"/>
      <w:r w:rsidRPr="00977D86">
        <w:t>serta</w:t>
      </w:r>
      <w:proofErr w:type="spellEnd"/>
      <w:r w:rsidRPr="00977D86">
        <w:t xml:space="preserve"> </w:t>
      </w:r>
      <w:proofErr w:type="spellStart"/>
      <w:r w:rsidRPr="00977D86">
        <w:t>kekerasan</w:t>
      </w:r>
      <w:proofErr w:type="spellEnd"/>
      <w:r w:rsidRPr="00977D86">
        <w:t xml:space="preserve"> Brinell pada </w:t>
      </w:r>
      <w:proofErr w:type="spellStart"/>
      <w:r w:rsidRPr="00977D86">
        <w:t>logam</w:t>
      </w:r>
      <w:proofErr w:type="spellEnd"/>
      <w:r w:rsidRPr="00977D86">
        <w:t xml:space="preserve"> </w:t>
      </w:r>
      <w:proofErr w:type="spellStart"/>
      <w:r w:rsidRPr="00977D86">
        <w:t>lunak</w:t>
      </w:r>
      <w:proofErr w:type="spellEnd"/>
      <w:r w:rsidRPr="00977D86">
        <w:t xml:space="preserve"> dan </w:t>
      </w:r>
      <w:proofErr w:type="spellStart"/>
      <w:r w:rsidRPr="00977D86">
        <w:t>partikel</w:t>
      </w:r>
      <w:proofErr w:type="spellEnd"/>
      <w:r w:rsidRPr="00977D86">
        <w:t xml:space="preserve"> </w:t>
      </w:r>
      <w:proofErr w:type="spellStart"/>
      <w:r w:rsidRPr="00977D86">
        <w:t>kecil</w:t>
      </w:r>
      <w:proofErr w:type="spellEnd"/>
      <w:r w:rsidRPr="00977D86">
        <w:t xml:space="preserve">, </w:t>
      </w:r>
      <w:proofErr w:type="spellStart"/>
      <w:r w:rsidRPr="00977D86">
        <w:t>menunjukkan</w:t>
      </w:r>
      <w:proofErr w:type="spellEnd"/>
      <w:r w:rsidRPr="00977D86">
        <w:t xml:space="preserve"> </w:t>
      </w:r>
      <w:proofErr w:type="spellStart"/>
      <w:r w:rsidRPr="00977D86">
        <w:t>fleksibilitasnya</w:t>
      </w:r>
      <w:proofErr w:type="spellEnd"/>
      <w:r w:rsidRPr="00977D86">
        <w:t xml:space="preserve"> yang </w:t>
      </w:r>
      <w:proofErr w:type="spellStart"/>
      <w:r w:rsidRPr="00977D86">
        <w:t>luar</w:t>
      </w:r>
      <w:proofErr w:type="spellEnd"/>
      <w:r w:rsidRPr="00977D86">
        <w:t xml:space="preserve"> </w:t>
      </w:r>
      <w:proofErr w:type="spellStart"/>
      <w:r w:rsidRPr="00977D86">
        <w:t>biasa</w:t>
      </w:r>
      <w:proofErr w:type="spellEnd"/>
      <w:r w:rsidRPr="00977D86">
        <w:t xml:space="preserve">. </w:t>
      </w:r>
      <w:proofErr w:type="spellStart"/>
      <w:r w:rsidRPr="00977D86">
        <w:t>Pengoperasian</w:t>
      </w:r>
      <w:proofErr w:type="spellEnd"/>
      <w:r w:rsidRPr="00977D86">
        <w:t xml:space="preserve"> yang </w:t>
      </w:r>
      <w:proofErr w:type="spellStart"/>
      <w:r w:rsidRPr="00977D86">
        <w:t>efisien</w:t>
      </w:r>
      <w:proofErr w:type="spellEnd"/>
      <w:r w:rsidRPr="00977D86">
        <w:t xml:space="preserve"> dan </w:t>
      </w:r>
      <w:proofErr w:type="spellStart"/>
      <w:r w:rsidRPr="00977D86">
        <w:t>hasil</w:t>
      </w:r>
      <w:proofErr w:type="spellEnd"/>
      <w:r w:rsidRPr="00977D86">
        <w:t xml:space="preserve"> yang </w:t>
      </w:r>
      <w:proofErr w:type="spellStart"/>
      <w:r w:rsidRPr="00977D86">
        <w:t>cepat</w:t>
      </w:r>
      <w:proofErr w:type="spellEnd"/>
      <w:r w:rsidRPr="00977D86">
        <w:t xml:space="preserve"> </w:t>
      </w:r>
      <w:proofErr w:type="spellStart"/>
      <w:r w:rsidRPr="00977D86">
        <w:t>menjadikannya</w:t>
      </w:r>
      <w:proofErr w:type="spellEnd"/>
      <w:r w:rsidRPr="00977D86">
        <w:t xml:space="preserve"> </w:t>
      </w:r>
      <w:proofErr w:type="spellStart"/>
      <w:r w:rsidRPr="00977D86">
        <w:t>aset</w:t>
      </w:r>
      <w:proofErr w:type="spellEnd"/>
      <w:r w:rsidRPr="00977D86">
        <w:t xml:space="preserve"> </w:t>
      </w:r>
      <w:proofErr w:type="spellStart"/>
      <w:r w:rsidRPr="00977D86">
        <w:t>tak</w:t>
      </w:r>
      <w:proofErr w:type="spellEnd"/>
      <w:r w:rsidRPr="00977D86">
        <w:t xml:space="preserve"> </w:t>
      </w:r>
      <w:proofErr w:type="spellStart"/>
      <w:r w:rsidRPr="00977D86">
        <w:t>ternilai</w:t>
      </w:r>
      <w:proofErr w:type="spellEnd"/>
      <w:r w:rsidRPr="00977D86">
        <w:t xml:space="preserve"> </w:t>
      </w:r>
      <w:proofErr w:type="spellStart"/>
      <w:r w:rsidRPr="00977D86">
        <w:t>untuk</w:t>
      </w:r>
      <w:proofErr w:type="spellEnd"/>
      <w:r w:rsidRPr="00977D86">
        <w:t xml:space="preserve"> </w:t>
      </w:r>
      <w:proofErr w:type="spellStart"/>
      <w:r w:rsidRPr="00977D86">
        <w:t>meningkatkan</w:t>
      </w:r>
      <w:proofErr w:type="spellEnd"/>
      <w:r w:rsidRPr="00977D86">
        <w:t xml:space="preserve"> </w:t>
      </w:r>
      <w:proofErr w:type="spellStart"/>
      <w:r w:rsidRPr="00977D86">
        <w:t>produktivitas</w:t>
      </w:r>
      <w:proofErr w:type="spellEnd"/>
      <w:r w:rsidRPr="00977D86">
        <w:t xml:space="preserve"> di </w:t>
      </w:r>
      <w:proofErr w:type="spellStart"/>
      <w:r w:rsidRPr="00977D86">
        <w:t>laboratorium</w:t>
      </w:r>
      <w:proofErr w:type="spellEnd"/>
      <w:r w:rsidRPr="00977D86">
        <w:t xml:space="preserve"> </w:t>
      </w:r>
      <w:proofErr w:type="spellStart"/>
      <w:r w:rsidRPr="00977D86">
        <w:t>atau</w:t>
      </w:r>
      <w:proofErr w:type="spellEnd"/>
      <w:r w:rsidRPr="00977D86">
        <w:t xml:space="preserve"> </w:t>
      </w:r>
      <w:proofErr w:type="spellStart"/>
      <w:r w:rsidRPr="00977D86">
        <w:t>lini</w:t>
      </w:r>
      <w:proofErr w:type="spellEnd"/>
      <w:r w:rsidRPr="00977D86">
        <w:t xml:space="preserve"> </w:t>
      </w:r>
      <w:proofErr w:type="spellStart"/>
      <w:r w:rsidRPr="00977D86">
        <w:t>produksi</w:t>
      </w:r>
      <w:proofErr w:type="spellEnd"/>
      <w:r w:rsidRPr="00977D86">
        <w:t xml:space="preserve"> Anda.</w:t>
      </w:r>
    </w:p>
    <w:p w14:paraId="20FBE718" w14:textId="77777777" w:rsidR="00977D86" w:rsidRPr="00977D86" w:rsidRDefault="00977D86" w:rsidP="00977D86">
      <w:pPr>
        <w:spacing w:after="0" w:line="240" w:lineRule="auto"/>
        <w:jc w:val="both"/>
      </w:pPr>
      <w:proofErr w:type="spellStart"/>
      <w:r w:rsidRPr="00977D86">
        <w:t>Dilengkapi</w:t>
      </w:r>
      <w:proofErr w:type="spellEnd"/>
      <w:r w:rsidRPr="00977D86">
        <w:t xml:space="preserve"> </w:t>
      </w:r>
      <w:proofErr w:type="spellStart"/>
      <w:r w:rsidRPr="00977D86">
        <w:t>dengan</w:t>
      </w:r>
      <w:proofErr w:type="spellEnd"/>
      <w:r w:rsidRPr="00977D86">
        <w:t xml:space="preserve"> </w:t>
      </w:r>
      <w:proofErr w:type="spellStart"/>
      <w:r w:rsidRPr="00977D86">
        <w:t>sistem</w:t>
      </w:r>
      <w:proofErr w:type="spellEnd"/>
      <w:r w:rsidRPr="00977D86">
        <w:t xml:space="preserve"> </w:t>
      </w:r>
      <w:proofErr w:type="spellStart"/>
      <w:r w:rsidRPr="00977D86">
        <w:t>optik</w:t>
      </w:r>
      <w:proofErr w:type="spellEnd"/>
      <w:r w:rsidRPr="00977D86">
        <w:t xml:space="preserve"> </w:t>
      </w:r>
      <w:proofErr w:type="spellStart"/>
      <w:r w:rsidRPr="00977D86">
        <w:t>berpresisi</w:t>
      </w:r>
      <w:proofErr w:type="spellEnd"/>
      <w:r w:rsidRPr="00977D86">
        <w:t xml:space="preserve"> </w:t>
      </w:r>
      <w:proofErr w:type="spellStart"/>
      <w:r w:rsidRPr="00977D86">
        <w:t>tinggi</w:t>
      </w:r>
      <w:proofErr w:type="spellEnd"/>
      <w:r w:rsidRPr="00977D86">
        <w:t xml:space="preserve"> yang </w:t>
      </w:r>
      <w:proofErr w:type="spellStart"/>
      <w:r w:rsidRPr="00977D86">
        <w:t>menawarkan</w:t>
      </w:r>
      <w:proofErr w:type="spellEnd"/>
      <w:r w:rsidRPr="00977D86">
        <w:t xml:space="preserve"> </w:t>
      </w:r>
      <w:proofErr w:type="spellStart"/>
      <w:r w:rsidRPr="00977D86">
        <w:t>magnifikasi</w:t>
      </w:r>
      <w:proofErr w:type="spellEnd"/>
      <w:r w:rsidRPr="00977D86">
        <w:t xml:space="preserve"> </w:t>
      </w:r>
      <w:proofErr w:type="spellStart"/>
      <w:r w:rsidRPr="00977D86">
        <w:t>hingga</w:t>
      </w:r>
      <w:proofErr w:type="spellEnd"/>
      <w:r w:rsidRPr="00977D86">
        <w:t xml:space="preserve"> 500X, </w:t>
      </w:r>
      <w:proofErr w:type="spellStart"/>
      <w:r w:rsidRPr="00977D86">
        <w:t>pengukuran</w:t>
      </w:r>
      <w:proofErr w:type="spellEnd"/>
      <w:r w:rsidRPr="00977D86">
        <w:t xml:space="preserve"> </w:t>
      </w:r>
      <w:proofErr w:type="spellStart"/>
      <w:r w:rsidRPr="00977D86">
        <w:t>jejak</w:t>
      </w:r>
      <w:proofErr w:type="spellEnd"/>
      <w:r w:rsidRPr="00977D86">
        <w:t xml:space="preserve"> </w:t>
      </w:r>
      <w:proofErr w:type="spellStart"/>
      <w:r w:rsidRPr="00977D86">
        <w:t>indentasi</w:t>
      </w:r>
      <w:proofErr w:type="spellEnd"/>
      <w:r w:rsidRPr="00977D86">
        <w:t xml:space="preserve"> </w:t>
      </w:r>
      <w:proofErr w:type="spellStart"/>
      <w:r w:rsidRPr="00977D86">
        <w:t>menjadi</w:t>
      </w:r>
      <w:proofErr w:type="spellEnd"/>
      <w:r w:rsidRPr="00977D86">
        <w:t xml:space="preserve"> </w:t>
      </w:r>
      <w:proofErr w:type="spellStart"/>
      <w:r w:rsidRPr="00977D86">
        <w:t>lebih</w:t>
      </w:r>
      <w:proofErr w:type="spellEnd"/>
      <w:r w:rsidRPr="00977D86">
        <w:t xml:space="preserve"> </w:t>
      </w:r>
      <w:proofErr w:type="spellStart"/>
      <w:r w:rsidRPr="00977D86">
        <w:t>jelas</w:t>
      </w:r>
      <w:proofErr w:type="spellEnd"/>
      <w:r w:rsidRPr="00977D86">
        <w:t xml:space="preserve"> dan </w:t>
      </w:r>
      <w:proofErr w:type="spellStart"/>
      <w:r w:rsidRPr="00977D86">
        <w:t>akurat</w:t>
      </w:r>
      <w:proofErr w:type="spellEnd"/>
      <w:r w:rsidRPr="00977D86">
        <w:t xml:space="preserve">. </w:t>
      </w:r>
      <w:proofErr w:type="spellStart"/>
      <w:r w:rsidRPr="00977D86">
        <w:t>Mikrometer</w:t>
      </w:r>
      <w:proofErr w:type="spellEnd"/>
      <w:r w:rsidRPr="00977D86">
        <w:t xml:space="preserve"> </w:t>
      </w:r>
      <w:proofErr w:type="spellStart"/>
      <w:r w:rsidRPr="00977D86">
        <w:t>optik</w:t>
      </w:r>
      <w:proofErr w:type="spellEnd"/>
      <w:r w:rsidRPr="00977D86">
        <w:t xml:space="preserve"> </w:t>
      </w:r>
      <w:proofErr w:type="spellStart"/>
      <w:r w:rsidRPr="00977D86">
        <w:t>dengan</w:t>
      </w:r>
      <w:proofErr w:type="spellEnd"/>
      <w:r w:rsidRPr="00977D86">
        <w:t xml:space="preserve"> </w:t>
      </w:r>
      <w:proofErr w:type="spellStart"/>
      <w:r w:rsidRPr="00977D86">
        <w:t>nilai</w:t>
      </w:r>
      <w:proofErr w:type="spellEnd"/>
      <w:r w:rsidRPr="00977D86">
        <w:t xml:space="preserve"> </w:t>
      </w:r>
      <w:proofErr w:type="spellStart"/>
      <w:r w:rsidRPr="00977D86">
        <w:t>skala</w:t>
      </w:r>
      <w:proofErr w:type="spellEnd"/>
      <w:r w:rsidRPr="00977D86">
        <w:t xml:space="preserve"> minimum 0.25μm </w:t>
      </w:r>
      <w:proofErr w:type="spellStart"/>
      <w:r w:rsidRPr="00977D86">
        <w:t>memastikan</w:t>
      </w:r>
      <w:proofErr w:type="spellEnd"/>
      <w:r w:rsidRPr="00977D86">
        <w:t xml:space="preserve"> </w:t>
      </w:r>
      <w:proofErr w:type="spellStart"/>
      <w:r w:rsidRPr="00977D86">
        <w:t>tidak</w:t>
      </w:r>
      <w:proofErr w:type="spellEnd"/>
      <w:r w:rsidRPr="00977D86">
        <w:t xml:space="preserve"> </w:t>
      </w:r>
      <w:proofErr w:type="spellStart"/>
      <w:r w:rsidRPr="00977D86">
        <w:t>ada</w:t>
      </w:r>
      <w:proofErr w:type="spellEnd"/>
      <w:r w:rsidRPr="00977D86">
        <w:t xml:space="preserve"> detail yang </w:t>
      </w:r>
      <w:proofErr w:type="spellStart"/>
      <w:r w:rsidRPr="00977D86">
        <w:t>terlewatkan</w:t>
      </w:r>
      <w:proofErr w:type="spellEnd"/>
      <w:r w:rsidRPr="00977D86">
        <w:t xml:space="preserve">. </w:t>
      </w:r>
      <w:proofErr w:type="spellStart"/>
      <w:r w:rsidRPr="00977D86">
        <w:t>Dengan</w:t>
      </w:r>
      <w:proofErr w:type="spellEnd"/>
      <w:r w:rsidRPr="00977D86">
        <w:t xml:space="preserve"> </w:t>
      </w:r>
      <w:proofErr w:type="spellStart"/>
      <w:r w:rsidRPr="00977D86">
        <w:t>rentang</w:t>
      </w:r>
      <w:proofErr w:type="spellEnd"/>
      <w:r w:rsidRPr="00977D86">
        <w:t xml:space="preserve"> </w:t>
      </w:r>
      <w:proofErr w:type="spellStart"/>
      <w:r w:rsidRPr="00977D86">
        <w:t>kekuatan</w:t>
      </w:r>
      <w:proofErr w:type="spellEnd"/>
      <w:r w:rsidRPr="00977D86">
        <w:t xml:space="preserve"> uji yang </w:t>
      </w:r>
      <w:proofErr w:type="spellStart"/>
      <w:r w:rsidRPr="00977D86">
        <w:t>luas</w:t>
      </w:r>
      <w:proofErr w:type="spellEnd"/>
      <w:r w:rsidRPr="00977D86">
        <w:t xml:space="preserve"> </w:t>
      </w:r>
      <w:proofErr w:type="spellStart"/>
      <w:r w:rsidRPr="00977D86">
        <w:t>dari</w:t>
      </w:r>
      <w:proofErr w:type="spellEnd"/>
      <w:r w:rsidRPr="00977D86">
        <w:t xml:space="preserve"> 1 </w:t>
      </w:r>
      <w:proofErr w:type="spellStart"/>
      <w:r w:rsidRPr="00977D86">
        <w:t>hingga</w:t>
      </w:r>
      <w:proofErr w:type="spellEnd"/>
      <w:r w:rsidRPr="00977D86">
        <w:t xml:space="preserve"> 30 </w:t>
      </w:r>
      <w:proofErr w:type="spellStart"/>
      <w:r w:rsidRPr="00977D86">
        <w:t>kgf</w:t>
      </w:r>
      <w:proofErr w:type="spellEnd"/>
      <w:r w:rsidRPr="00977D86">
        <w:t xml:space="preserve">, </w:t>
      </w:r>
      <w:proofErr w:type="spellStart"/>
      <w:r w:rsidRPr="00977D86">
        <w:t>mesin</w:t>
      </w:r>
      <w:proofErr w:type="spellEnd"/>
      <w:r w:rsidRPr="00977D86">
        <w:t xml:space="preserve"> </w:t>
      </w:r>
      <w:proofErr w:type="spellStart"/>
      <w:r w:rsidRPr="00977D86">
        <w:t>ini</w:t>
      </w:r>
      <w:proofErr w:type="spellEnd"/>
      <w:r w:rsidRPr="00977D86">
        <w:t xml:space="preserve"> </w:t>
      </w:r>
      <w:proofErr w:type="spellStart"/>
      <w:r w:rsidRPr="00977D86">
        <w:t>dapat</w:t>
      </w:r>
      <w:proofErr w:type="spellEnd"/>
      <w:r w:rsidRPr="00977D86">
        <w:t xml:space="preserve"> </w:t>
      </w:r>
      <w:proofErr w:type="spellStart"/>
      <w:r w:rsidRPr="00977D86">
        <w:t>mengakomodasi</w:t>
      </w:r>
      <w:proofErr w:type="spellEnd"/>
      <w:r w:rsidRPr="00977D86">
        <w:t xml:space="preserve"> </w:t>
      </w:r>
      <w:proofErr w:type="spellStart"/>
      <w:r w:rsidRPr="00977D86">
        <w:t>pengujian</w:t>
      </w:r>
      <w:proofErr w:type="spellEnd"/>
      <w:r w:rsidRPr="00977D86">
        <w:t xml:space="preserve"> pada </w:t>
      </w:r>
      <w:proofErr w:type="spellStart"/>
      <w:r w:rsidRPr="00977D86">
        <w:t>beragam</w:t>
      </w:r>
      <w:proofErr w:type="spellEnd"/>
      <w:r w:rsidRPr="00977D86">
        <w:t xml:space="preserve"> </w:t>
      </w:r>
      <w:proofErr w:type="spellStart"/>
      <w:r w:rsidRPr="00977D86">
        <w:t>jenis</w:t>
      </w:r>
      <w:proofErr w:type="spellEnd"/>
      <w:r w:rsidRPr="00977D86">
        <w:t xml:space="preserve"> material </w:t>
      </w:r>
      <w:proofErr w:type="spellStart"/>
      <w:r w:rsidRPr="00977D86">
        <w:t>dengan</w:t>
      </w:r>
      <w:proofErr w:type="spellEnd"/>
      <w:r w:rsidRPr="00977D86">
        <w:t xml:space="preserve"> </w:t>
      </w:r>
      <w:proofErr w:type="spellStart"/>
      <w:r w:rsidRPr="00977D86">
        <w:t>tingkat</w:t>
      </w:r>
      <w:proofErr w:type="spellEnd"/>
      <w:r w:rsidRPr="00977D86">
        <w:t xml:space="preserve"> </w:t>
      </w:r>
      <w:proofErr w:type="spellStart"/>
      <w:r w:rsidRPr="00977D86">
        <w:t>kekerasan</w:t>
      </w:r>
      <w:proofErr w:type="spellEnd"/>
      <w:r w:rsidRPr="00977D86">
        <w:t xml:space="preserve"> yang </w:t>
      </w:r>
      <w:proofErr w:type="spellStart"/>
      <w:r w:rsidRPr="00977D86">
        <w:t>berbeda</w:t>
      </w:r>
      <w:proofErr w:type="spellEnd"/>
      <w:r w:rsidRPr="00977D86">
        <w:t xml:space="preserve"> </w:t>
      </w:r>
      <w:proofErr w:type="spellStart"/>
      <w:r w:rsidRPr="00977D86">
        <w:t>beda</w:t>
      </w:r>
      <w:proofErr w:type="spellEnd"/>
      <w:r w:rsidRPr="00977D86">
        <w:t xml:space="preserve">. Desain throat yang </w:t>
      </w:r>
      <w:proofErr w:type="spellStart"/>
      <w:r w:rsidRPr="00977D86">
        <w:t>dalam</w:t>
      </w:r>
      <w:proofErr w:type="spellEnd"/>
      <w:r w:rsidRPr="00977D86">
        <w:t xml:space="preserve"> dan </w:t>
      </w:r>
      <w:proofErr w:type="spellStart"/>
      <w:r w:rsidRPr="00977D86">
        <w:t>ketinggian</w:t>
      </w:r>
      <w:proofErr w:type="spellEnd"/>
      <w:r w:rsidRPr="00977D86">
        <w:t xml:space="preserve"> uji yang </w:t>
      </w:r>
      <w:proofErr w:type="spellStart"/>
      <w:r w:rsidRPr="00977D86">
        <w:t>memadai</w:t>
      </w:r>
      <w:proofErr w:type="spellEnd"/>
      <w:r w:rsidRPr="00977D86">
        <w:t xml:space="preserve"> </w:t>
      </w:r>
      <w:proofErr w:type="spellStart"/>
      <w:r w:rsidRPr="00977D86">
        <w:t>memungkinkan</w:t>
      </w:r>
      <w:proofErr w:type="spellEnd"/>
      <w:r w:rsidRPr="00977D86">
        <w:t xml:space="preserve"> </w:t>
      </w:r>
      <w:proofErr w:type="spellStart"/>
      <w:r w:rsidRPr="00977D86">
        <w:t>pengujian</w:t>
      </w:r>
      <w:proofErr w:type="spellEnd"/>
      <w:r w:rsidRPr="00977D86">
        <w:t xml:space="preserve"> </w:t>
      </w:r>
      <w:proofErr w:type="spellStart"/>
      <w:r w:rsidRPr="00977D86">
        <w:t>sampel</w:t>
      </w:r>
      <w:proofErr w:type="spellEnd"/>
      <w:r w:rsidRPr="00977D86">
        <w:t xml:space="preserve"> </w:t>
      </w:r>
      <w:proofErr w:type="spellStart"/>
      <w:r w:rsidRPr="00977D86">
        <w:t>dengan</w:t>
      </w:r>
      <w:proofErr w:type="spellEnd"/>
      <w:r w:rsidRPr="00977D86">
        <w:t xml:space="preserve"> </w:t>
      </w:r>
      <w:proofErr w:type="spellStart"/>
      <w:r w:rsidRPr="00977D86">
        <w:t>berbagai</w:t>
      </w:r>
      <w:proofErr w:type="spellEnd"/>
      <w:r w:rsidRPr="00977D86">
        <w:t xml:space="preserve"> </w:t>
      </w:r>
      <w:proofErr w:type="spellStart"/>
      <w:r w:rsidRPr="00977D86">
        <w:t>ukuran</w:t>
      </w:r>
      <w:proofErr w:type="spellEnd"/>
      <w:r w:rsidRPr="00977D86">
        <w:t xml:space="preserve"> dan </w:t>
      </w:r>
      <w:proofErr w:type="spellStart"/>
      <w:r w:rsidRPr="00977D86">
        <w:t>bentuk</w:t>
      </w:r>
      <w:proofErr w:type="spellEnd"/>
      <w:r w:rsidRPr="00977D86">
        <w:t xml:space="preserve">, </w:t>
      </w:r>
      <w:proofErr w:type="spellStart"/>
      <w:r w:rsidRPr="00977D86">
        <w:t>memberikan</w:t>
      </w:r>
      <w:proofErr w:type="spellEnd"/>
      <w:r w:rsidRPr="00977D86">
        <w:t xml:space="preserve"> </w:t>
      </w:r>
      <w:proofErr w:type="spellStart"/>
      <w:r w:rsidRPr="00977D86">
        <w:t>keleluasaan</w:t>
      </w:r>
      <w:proofErr w:type="spellEnd"/>
      <w:r w:rsidRPr="00977D86">
        <w:t xml:space="preserve"> </w:t>
      </w:r>
      <w:proofErr w:type="spellStart"/>
      <w:r w:rsidRPr="00977D86">
        <w:t>maksimal</w:t>
      </w:r>
      <w:proofErr w:type="spellEnd"/>
      <w:r w:rsidRPr="00977D86">
        <w:t xml:space="preserve"> </w:t>
      </w:r>
      <w:proofErr w:type="spellStart"/>
      <w:r w:rsidRPr="00977D86">
        <w:t>dalam</w:t>
      </w:r>
      <w:proofErr w:type="spellEnd"/>
      <w:r w:rsidRPr="00977D86">
        <w:t xml:space="preserve"> </w:t>
      </w:r>
      <w:proofErr w:type="spellStart"/>
      <w:r w:rsidRPr="00977D86">
        <w:t>setiap</w:t>
      </w:r>
      <w:proofErr w:type="spellEnd"/>
      <w:r w:rsidRPr="00977D86">
        <w:t xml:space="preserve"> </w:t>
      </w:r>
      <w:proofErr w:type="spellStart"/>
      <w:r w:rsidRPr="00977D86">
        <w:t>aplikasi</w:t>
      </w:r>
      <w:proofErr w:type="spellEnd"/>
      <w:r w:rsidRPr="00977D86">
        <w:t xml:space="preserve"> </w:t>
      </w:r>
      <w:proofErr w:type="spellStart"/>
      <w:r w:rsidRPr="00977D86">
        <w:t>pengujian</w:t>
      </w:r>
      <w:proofErr w:type="spellEnd"/>
      <w:r w:rsidRPr="00977D86">
        <w:t>.</w:t>
      </w:r>
    </w:p>
    <w:p w14:paraId="7ADD5683" w14:textId="77777777" w:rsidR="00977D86" w:rsidRPr="00977D86" w:rsidRDefault="00977D86" w:rsidP="00977D86">
      <w:pPr>
        <w:pBdr>
          <w:bottom w:val="double" w:sz="6" w:space="1" w:color="auto"/>
        </w:pBdr>
        <w:spacing w:after="0" w:line="240" w:lineRule="auto"/>
        <w:jc w:val="both"/>
      </w:pPr>
      <w:proofErr w:type="spellStart"/>
      <w:r w:rsidRPr="00977D86">
        <w:t>Setiap</w:t>
      </w:r>
      <w:proofErr w:type="spellEnd"/>
      <w:r w:rsidRPr="00977D86">
        <w:t xml:space="preserve"> unit </w:t>
      </w:r>
      <w:proofErr w:type="spellStart"/>
      <w:r w:rsidRPr="00977D86">
        <w:t>disertai</w:t>
      </w:r>
      <w:proofErr w:type="spellEnd"/>
      <w:r w:rsidRPr="00977D86">
        <w:t xml:space="preserve"> </w:t>
      </w:r>
      <w:proofErr w:type="spellStart"/>
      <w:r w:rsidRPr="00977D86">
        <w:t>dengan</w:t>
      </w:r>
      <w:proofErr w:type="spellEnd"/>
      <w:r w:rsidRPr="00977D86">
        <w:t xml:space="preserve"> </w:t>
      </w:r>
      <w:proofErr w:type="spellStart"/>
      <w:r w:rsidRPr="00977D86">
        <w:t>rangkaian</w:t>
      </w:r>
      <w:proofErr w:type="spellEnd"/>
      <w:r w:rsidRPr="00977D86">
        <w:t xml:space="preserve"> </w:t>
      </w:r>
      <w:proofErr w:type="spellStart"/>
      <w:r w:rsidRPr="00977D86">
        <w:t>aksesoris</w:t>
      </w:r>
      <w:proofErr w:type="spellEnd"/>
      <w:r w:rsidRPr="00977D86">
        <w:t xml:space="preserve"> </w:t>
      </w:r>
      <w:proofErr w:type="spellStart"/>
      <w:r w:rsidRPr="00977D86">
        <w:t>standar</w:t>
      </w:r>
      <w:proofErr w:type="spellEnd"/>
      <w:r w:rsidRPr="00977D86">
        <w:t xml:space="preserve"> yang </w:t>
      </w:r>
      <w:proofErr w:type="spellStart"/>
      <w:r w:rsidRPr="00977D86">
        <w:t>lengkap</w:t>
      </w:r>
      <w:proofErr w:type="spellEnd"/>
      <w:r w:rsidRPr="00977D86">
        <w:t xml:space="preserve"> </w:t>
      </w:r>
      <w:proofErr w:type="spellStart"/>
      <w:r w:rsidRPr="00977D86">
        <w:t>untuk</w:t>
      </w:r>
      <w:proofErr w:type="spellEnd"/>
      <w:r w:rsidRPr="00977D86">
        <w:t xml:space="preserve"> </w:t>
      </w:r>
      <w:proofErr w:type="spellStart"/>
      <w:r w:rsidRPr="00977D86">
        <w:t>mendukung</w:t>
      </w:r>
      <w:proofErr w:type="spellEnd"/>
      <w:r w:rsidRPr="00977D86">
        <w:t xml:space="preserve"> </w:t>
      </w:r>
      <w:proofErr w:type="spellStart"/>
      <w:r w:rsidRPr="00977D86">
        <w:t>semua</w:t>
      </w:r>
      <w:proofErr w:type="spellEnd"/>
      <w:r w:rsidRPr="00977D86">
        <w:t xml:space="preserve"> </w:t>
      </w:r>
      <w:proofErr w:type="spellStart"/>
      <w:r w:rsidRPr="00977D86">
        <w:t>kebutuhan</w:t>
      </w:r>
      <w:proofErr w:type="spellEnd"/>
      <w:r w:rsidRPr="00977D86">
        <w:t xml:space="preserve"> </w:t>
      </w:r>
      <w:proofErr w:type="spellStart"/>
      <w:r w:rsidRPr="00977D86">
        <w:t>pengujian</w:t>
      </w:r>
      <w:proofErr w:type="spellEnd"/>
      <w:r w:rsidRPr="00977D86">
        <w:t xml:space="preserve"> Anda </w:t>
      </w:r>
      <w:proofErr w:type="spellStart"/>
      <w:r w:rsidRPr="00977D86">
        <w:t>sejak</w:t>
      </w:r>
      <w:proofErr w:type="spellEnd"/>
      <w:r w:rsidRPr="00977D86">
        <w:t xml:space="preserve"> </w:t>
      </w:r>
      <w:proofErr w:type="spellStart"/>
      <w:r w:rsidRPr="00977D86">
        <w:t>awal</w:t>
      </w:r>
      <w:proofErr w:type="spellEnd"/>
      <w:r w:rsidRPr="00977D86">
        <w:t xml:space="preserve">. Paket </w:t>
      </w:r>
      <w:proofErr w:type="spellStart"/>
      <w:r w:rsidRPr="00977D86">
        <w:t>ini</w:t>
      </w:r>
      <w:proofErr w:type="spellEnd"/>
      <w:r w:rsidRPr="00977D86">
        <w:t xml:space="preserve"> </w:t>
      </w:r>
      <w:proofErr w:type="spellStart"/>
      <w:r w:rsidRPr="00977D86">
        <w:t>mencakup</w:t>
      </w:r>
      <w:proofErr w:type="spellEnd"/>
      <w:r w:rsidRPr="00977D86">
        <w:t xml:space="preserve"> </w:t>
      </w:r>
      <w:proofErr w:type="spellStart"/>
      <w:r w:rsidRPr="00977D86">
        <w:t>berbagai</w:t>
      </w:r>
      <w:proofErr w:type="spellEnd"/>
      <w:r w:rsidRPr="00977D86">
        <w:t xml:space="preserve"> </w:t>
      </w:r>
      <w:proofErr w:type="spellStart"/>
      <w:r w:rsidRPr="00977D86">
        <w:t>jenis</w:t>
      </w:r>
      <w:proofErr w:type="spellEnd"/>
      <w:r w:rsidRPr="00977D86">
        <w:t xml:space="preserve"> </w:t>
      </w:r>
      <w:proofErr w:type="spellStart"/>
      <w:r w:rsidRPr="00977D86">
        <w:t>meja</w:t>
      </w:r>
      <w:proofErr w:type="spellEnd"/>
      <w:r w:rsidRPr="00977D86">
        <w:t xml:space="preserve"> uji </w:t>
      </w:r>
      <w:proofErr w:type="spellStart"/>
      <w:r w:rsidRPr="00977D86">
        <w:t>seperti</w:t>
      </w:r>
      <w:proofErr w:type="spellEnd"/>
      <w:r w:rsidRPr="00977D86">
        <w:t xml:space="preserve"> </w:t>
      </w:r>
      <w:proofErr w:type="spellStart"/>
      <w:r w:rsidRPr="00977D86">
        <w:t>meja</w:t>
      </w:r>
      <w:proofErr w:type="spellEnd"/>
      <w:r w:rsidRPr="00977D86">
        <w:t xml:space="preserve"> </w:t>
      </w:r>
      <w:proofErr w:type="spellStart"/>
      <w:r w:rsidRPr="00977D86">
        <w:t>koordinat</w:t>
      </w:r>
      <w:proofErr w:type="spellEnd"/>
      <w:r w:rsidRPr="00977D86">
        <w:t xml:space="preserve">, </w:t>
      </w:r>
      <w:proofErr w:type="spellStart"/>
      <w:r w:rsidRPr="00977D86">
        <w:t>meja</w:t>
      </w:r>
      <w:proofErr w:type="spellEnd"/>
      <w:r w:rsidRPr="00977D86">
        <w:t xml:space="preserve"> </w:t>
      </w:r>
      <w:proofErr w:type="spellStart"/>
      <w:r w:rsidRPr="00977D86">
        <w:t>besar</w:t>
      </w:r>
      <w:proofErr w:type="spellEnd"/>
      <w:r w:rsidRPr="00977D86">
        <w:t xml:space="preserve">, medium, dan </w:t>
      </w:r>
      <w:proofErr w:type="spellStart"/>
      <w:r w:rsidRPr="00977D86">
        <w:t>bentuk</w:t>
      </w:r>
      <w:proofErr w:type="spellEnd"/>
      <w:r w:rsidRPr="00977D86">
        <w:t xml:space="preserve"> V, </w:t>
      </w:r>
      <w:proofErr w:type="spellStart"/>
      <w:r w:rsidRPr="00977D86">
        <w:t>memastikan</w:t>
      </w:r>
      <w:proofErr w:type="spellEnd"/>
      <w:r w:rsidRPr="00977D86">
        <w:t xml:space="preserve"> </w:t>
      </w:r>
      <w:proofErr w:type="spellStart"/>
      <w:r w:rsidRPr="00977D86">
        <w:t>stabilitas</w:t>
      </w:r>
      <w:proofErr w:type="spellEnd"/>
      <w:r w:rsidRPr="00977D86">
        <w:t xml:space="preserve"> </w:t>
      </w:r>
      <w:proofErr w:type="spellStart"/>
      <w:r w:rsidRPr="00977D86">
        <w:t>untuk</w:t>
      </w:r>
      <w:proofErr w:type="spellEnd"/>
      <w:r w:rsidRPr="00977D86">
        <w:t xml:space="preserve"> </w:t>
      </w:r>
      <w:proofErr w:type="spellStart"/>
      <w:r w:rsidRPr="00977D86">
        <w:t>berbagai</w:t>
      </w:r>
      <w:proofErr w:type="spellEnd"/>
      <w:r w:rsidRPr="00977D86">
        <w:t xml:space="preserve"> </w:t>
      </w:r>
      <w:proofErr w:type="spellStart"/>
      <w:r w:rsidRPr="00977D86">
        <w:t>bentuk</w:t>
      </w:r>
      <w:proofErr w:type="spellEnd"/>
      <w:r w:rsidRPr="00977D86">
        <w:t xml:space="preserve"> </w:t>
      </w:r>
      <w:proofErr w:type="spellStart"/>
      <w:r w:rsidRPr="00977D86">
        <w:t>sampel</w:t>
      </w:r>
      <w:proofErr w:type="spellEnd"/>
      <w:r w:rsidRPr="00977D86">
        <w:t xml:space="preserve">. Juga </w:t>
      </w:r>
      <w:proofErr w:type="spellStart"/>
      <w:r w:rsidRPr="00977D86">
        <w:t>disertakan</w:t>
      </w:r>
      <w:proofErr w:type="spellEnd"/>
      <w:r w:rsidRPr="00977D86">
        <w:t xml:space="preserve"> penetrator bola tungsten carbide dan penetrator </w:t>
      </w:r>
      <w:proofErr w:type="spellStart"/>
      <w:r w:rsidRPr="00977D86">
        <w:t>piramida</w:t>
      </w:r>
      <w:proofErr w:type="spellEnd"/>
      <w:r w:rsidRPr="00977D86">
        <w:t xml:space="preserve"> </w:t>
      </w:r>
      <w:proofErr w:type="spellStart"/>
      <w:r w:rsidRPr="00977D86">
        <w:t>intan</w:t>
      </w:r>
      <w:proofErr w:type="spellEnd"/>
      <w:r w:rsidRPr="00977D86">
        <w:t xml:space="preserve">, </w:t>
      </w:r>
      <w:proofErr w:type="spellStart"/>
      <w:r w:rsidRPr="00977D86">
        <w:t>beserta</w:t>
      </w:r>
      <w:proofErr w:type="spellEnd"/>
      <w:r w:rsidRPr="00977D86">
        <w:t xml:space="preserve"> </w:t>
      </w:r>
      <w:proofErr w:type="spellStart"/>
      <w:r w:rsidRPr="00977D86">
        <w:t>blok</w:t>
      </w:r>
      <w:proofErr w:type="spellEnd"/>
      <w:r w:rsidRPr="00977D86">
        <w:t xml:space="preserve"> </w:t>
      </w:r>
      <w:proofErr w:type="spellStart"/>
      <w:r w:rsidRPr="00977D86">
        <w:t>standar</w:t>
      </w:r>
      <w:proofErr w:type="spellEnd"/>
      <w:r w:rsidRPr="00977D86">
        <w:t xml:space="preserve"> </w:t>
      </w:r>
      <w:proofErr w:type="spellStart"/>
      <w:r w:rsidRPr="00977D86">
        <w:t>kekerasan</w:t>
      </w:r>
      <w:proofErr w:type="spellEnd"/>
      <w:r w:rsidRPr="00977D86">
        <w:t xml:space="preserve"> Brinell dan Vickers </w:t>
      </w:r>
      <w:proofErr w:type="spellStart"/>
      <w:r w:rsidRPr="00977D86">
        <w:t>untuk</w:t>
      </w:r>
      <w:proofErr w:type="spellEnd"/>
      <w:r w:rsidRPr="00977D86">
        <w:t xml:space="preserve"> </w:t>
      </w:r>
      <w:proofErr w:type="spellStart"/>
      <w:r w:rsidRPr="00977D86">
        <w:t>kalibrasi</w:t>
      </w:r>
      <w:proofErr w:type="spellEnd"/>
      <w:r w:rsidRPr="00977D86">
        <w:t xml:space="preserve"> yang </w:t>
      </w:r>
      <w:proofErr w:type="spellStart"/>
      <w:r w:rsidRPr="00977D86">
        <w:t>mudah</w:t>
      </w:r>
      <w:proofErr w:type="spellEnd"/>
      <w:r w:rsidRPr="00977D86">
        <w:t xml:space="preserve"> dan </w:t>
      </w:r>
      <w:proofErr w:type="spellStart"/>
      <w:r w:rsidRPr="00977D86">
        <w:t>akurat</w:t>
      </w:r>
      <w:proofErr w:type="spellEnd"/>
      <w:r w:rsidRPr="00977D86">
        <w:t xml:space="preserve">. Ini </w:t>
      </w:r>
      <w:proofErr w:type="spellStart"/>
      <w:r w:rsidRPr="00977D86">
        <w:t>adalah</w:t>
      </w:r>
      <w:proofErr w:type="spellEnd"/>
      <w:r w:rsidRPr="00977D86">
        <w:t xml:space="preserve"> </w:t>
      </w:r>
      <w:proofErr w:type="spellStart"/>
      <w:r w:rsidRPr="00977D86">
        <w:t>solusi</w:t>
      </w:r>
      <w:proofErr w:type="spellEnd"/>
      <w:r w:rsidRPr="00977D86">
        <w:t xml:space="preserve"> </w:t>
      </w:r>
      <w:proofErr w:type="spellStart"/>
      <w:r w:rsidRPr="00977D86">
        <w:t>pengujian</w:t>
      </w:r>
      <w:proofErr w:type="spellEnd"/>
      <w:r w:rsidRPr="00977D86">
        <w:t xml:space="preserve"> </w:t>
      </w:r>
      <w:proofErr w:type="spellStart"/>
      <w:r w:rsidRPr="00977D86">
        <w:t>kekerasan</w:t>
      </w:r>
      <w:proofErr w:type="spellEnd"/>
      <w:r w:rsidRPr="00977D86">
        <w:t xml:space="preserve"> yang </w:t>
      </w:r>
      <w:proofErr w:type="spellStart"/>
      <w:r w:rsidRPr="00977D86">
        <w:t>komprehensif</w:t>
      </w:r>
      <w:proofErr w:type="spellEnd"/>
      <w:r w:rsidRPr="00977D86">
        <w:t xml:space="preserve">, </w:t>
      </w:r>
      <w:proofErr w:type="spellStart"/>
      <w:r w:rsidRPr="00977D86">
        <w:t>dirancang</w:t>
      </w:r>
      <w:proofErr w:type="spellEnd"/>
      <w:r w:rsidRPr="00977D86">
        <w:t xml:space="preserve"> </w:t>
      </w:r>
      <w:proofErr w:type="spellStart"/>
      <w:r w:rsidRPr="00977D86">
        <w:t>untuk</w:t>
      </w:r>
      <w:proofErr w:type="spellEnd"/>
      <w:r w:rsidRPr="00977D86">
        <w:t xml:space="preserve"> </w:t>
      </w:r>
      <w:proofErr w:type="spellStart"/>
      <w:r w:rsidRPr="00977D86">
        <w:t>memberikan</w:t>
      </w:r>
      <w:proofErr w:type="spellEnd"/>
      <w:r w:rsidRPr="00977D86">
        <w:t xml:space="preserve"> </w:t>
      </w:r>
      <w:proofErr w:type="spellStart"/>
      <w:r w:rsidRPr="00977D86">
        <w:t>performa</w:t>
      </w:r>
      <w:proofErr w:type="spellEnd"/>
      <w:r w:rsidRPr="00977D86">
        <w:t xml:space="preserve">, </w:t>
      </w:r>
      <w:proofErr w:type="spellStart"/>
      <w:r w:rsidRPr="00977D86">
        <w:t>keandalan</w:t>
      </w:r>
      <w:proofErr w:type="spellEnd"/>
      <w:r w:rsidRPr="00977D86">
        <w:t xml:space="preserve">, dan </w:t>
      </w:r>
      <w:proofErr w:type="spellStart"/>
      <w:r w:rsidRPr="00977D86">
        <w:t>efisiensi</w:t>
      </w:r>
      <w:proofErr w:type="spellEnd"/>
      <w:r w:rsidRPr="00977D86">
        <w:t xml:space="preserve"> </w:t>
      </w:r>
      <w:proofErr w:type="spellStart"/>
      <w:r w:rsidRPr="00977D86">
        <w:t>sejak</w:t>
      </w:r>
      <w:proofErr w:type="spellEnd"/>
      <w:r w:rsidRPr="00977D86">
        <w:t xml:space="preserve"> </w:t>
      </w:r>
      <w:proofErr w:type="spellStart"/>
      <w:r w:rsidRPr="00977D86">
        <w:t>hari</w:t>
      </w:r>
      <w:proofErr w:type="spellEnd"/>
      <w:r w:rsidRPr="00977D86">
        <w:t xml:space="preserve"> </w:t>
      </w:r>
      <w:proofErr w:type="spellStart"/>
      <w:r w:rsidRPr="00977D86">
        <w:t>pertama</w:t>
      </w:r>
      <w:proofErr w:type="spellEnd"/>
      <w:r w:rsidRPr="00977D86">
        <w:t xml:space="preserve"> </w:t>
      </w:r>
      <w:proofErr w:type="spellStart"/>
      <w:r w:rsidRPr="00977D86">
        <w:t>penggunaan</w:t>
      </w:r>
      <w:proofErr w:type="spellEnd"/>
      <w:r w:rsidRPr="00977D86">
        <w:t>.</w:t>
      </w:r>
    </w:p>
    <w:p w14:paraId="38BCC61B" w14:textId="77777777" w:rsidR="00977D86" w:rsidRPr="00977D86" w:rsidRDefault="00977D86" w:rsidP="00977D86">
      <w:pPr>
        <w:spacing w:after="0" w:line="240" w:lineRule="auto"/>
        <w:jc w:val="both"/>
      </w:pPr>
      <w:r w:rsidRPr="00977D86">
        <w:t xml:space="preserve">Elevate your quality control and material research standards to the highest level with a dual function hardness testing machine engineered for unparalleled precision. This advanced device integrates both Brinell and Vickers testing methods into a single, robust unit, making it the ideal solution for a vast range of industrial applications. From </w:t>
      </w:r>
      <w:proofErr w:type="spellStart"/>
      <w:r w:rsidRPr="00977D86">
        <w:t>analyzing</w:t>
      </w:r>
      <w:proofErr w:type="spellEnd"/>
      <w:r w:rsidRPr="00977D86">
        <w:t xml:space="preserve"> steel and </w:t>
      </w:r>
      <w:proofErr w:type="spellStart"/>
      <w:proofErr w:type="gramStart"/>
      <w:r w:rsidRPr="00977D86">
        <w:t>non ferrous</w:t>
      </w:r>
      <w:proofErr w:type="spellEnd"/>
      <w:proofErr w:type="gramEnd"/>
      <w:r w:rsidRPr="00977D86">
        <w:t xml:space="preserve"> metals to ceramics, this machine delivers accurate and dependable hardness data. Its superior capabilities also extend to testing treated metal surface layers that have undergone processes like carburizing, nitriding, and hardening, ensuring every component meets the most stringent specifications.</w:t>
      </w:r>
    </w:p>
    <w:p w14:paraId="3D08DDB0" w14:textId="77777777" w:rsidR="00977D86" w:rsidRPr="00977D86" w:rsidRDefault="00977D86" w:rsidP="00977D86">
      <w:pPr>
        <w:spacing w:after="0" w:line="240" w:lineRule="auto"/>
        <w:jc w:val="both"/>
      </w:pPr>
      <w:r w:rsidRPr="00977D86">
        <w:t>The primary advantage of this instrument lies in its fully automatic testing process, which effectively eliminates the potential for human error and guarantees consistent test results every time. With full compliance to leading international standards such as ISO and ASTM, you can have absolute confidence in every figure generated. The device is also perfectly suited for determining the Vickers hardness of micro and super thin parts, as well as the Brinell hardness of soft metals and small components, demonstrating its exceptional versatility. Efficient operation and rapid results make it an invaluable asset for boosting productivity in your laboratory or production line.</w:t>
      </w:r>
    </w:p>
    <w:p w14:paraId="182D87A6" w14:textId="77777777" w:rsidR="00977D86" w:rsidRPr="00977D86" w:rsidRDefault="00977D86" w:rsidP="00977D86">
      <w:pPr>
        <w:spacing w:after="0" w:line="240" w:lineRule="auto"/>
        <w:jc w:val="both"/>
      </w:pPr>
      <w:r w:rsidRPr="00977D86">
        <w:t xml:space="preserve">Equipped with a high precision optical system offering magnifications up to 500X, the measurement of indentation traces becomes clearer and more accurate. An optical </w:t>
      </w:r>
      <w:proofErr w:type="spellStart"/>
      <w:r w:rsidRPr="00977D86">
        <w:t>micrometer</w:t>
      </w:r>
      <w:proofErr w:type="spellEnd"/>
      <w:r w:rsidRPr="00977D86">
        <w:t xml:space="preserve"> with a minimum scale value of 0.25μm ensures that no detail is overlooked. With a wide test force range from 1 to 30 </w:t>
      </w:r>
      <w:proofErr w:type="spellStart"/>
      <w:r w:rsidRPr="00977D86">
        <w:t>kgf</w:t>
      </w:r>
      <w:proofErr w:type="spellEnd"/>
      <w:r w:rsidRPr="00977D86">
        <w:t>, this machine can accommodate testing on a diverse array of materials with varying hardness levels. The deep throat design and adequate maximum test piece height allow for the testing of samples in various sizes and shapes, providing maximum flexibility in every testing application.</w:t>
      </w:r>
    </w:p>
    <w:p w14:paraId="25B9B590" w14:textId="77777777" w:rsidR="00977D86" w:rsidRPr="00977D86" w:rsidRDefault="00977D86" w:rsidP="00977D86">
      <w:pPr>
        <w:spacing w:after="0" w:line="240" w:lineRule="auto"/>
        <w:jc w:val="both"/>
      </w:pPr>
      <w:r w:rsidRPr="00977D86">
        <w:lastRenderedPageBreak/>
        <w:t>Each unit comes with a complete set of standard accessories to support all your testing needs right from the start. The package includes various test tables such as a coordinate anvil, large, medium, and V shape tables, ensuring stability for different sample geometries. Also included are a tungsten carbide ball penetrator and a diamond pyramid penetrator, along with Brinell and Vickers standard hardness blocks for easy and accurate calibration. This is a comprehensive hardness testing solution, designed to deliver performance, reliability, and efficiency from the very first day of use.</w:t>
      </w:r>
    </w:p>
    <w:p w14:paraId="297FC5A1" w14:textId="77777777" w:rsidR="00977D86" w:rsidRDefault="00977D86" w:rsidP="00977D86">
      <w:pPr>
        <w:spacing w:after="0" w:line="240" w:lineRule="auto"/>
        <w:jc w:val="both"/>
      </w:pPr>
    </w:p>
    <w:sectPr w:rsidR="00977D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D86"/>
    <w:rsid w:val="005F5069"/>
    <w:rsid w:val="0067384B"/>
    <w:rsid w:val="00977D86"/>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638EA"/>
  <w15:chartTrackingRefBased/>
  <w15:docId w15:val="{0E86BAEC-BA87-404C-8C67-D734CF77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7D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7D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7D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7D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7D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7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D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7D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7D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7D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7D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7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D86"/>
    <w:rPr>
      <w:rFonts w:eastAsiaTheme="majorEastAsia" w:cstheme="majorBidi"/>
      <w:color w:val="272727" w:themeColor="text1" w:themeTint="D8"/>
    </w:rPr>
  </w:style>
  <w:style w:type="paragraph" w:styleId="Title">
    <w:name w:val="Title"/>
    <w:basedOn w:val="Normal"/>
    <w:next w:val="Normal"/>
    <w:link w:val="TitleChar"/>
    <w:uiPriority w:val="10"/>
    <w:qFormat/>
    <w:rsid w:val="00977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D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D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D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D86"/>
    <w:pPr>
      <w:spacing w:before="160"/>
      <w:jc w:val="center"/>
    </w:pPr>
    <w:rPr>
      <w:i/>
      <w:iCs/>
      <w:color w:val="404040" w:themeColor="text1" w:themeTint="BF"/>
    </w:rPr>
  </w:style>
  <w:style w:type="character" w:customStyle="1" w:styleId="QuoteChar">
    <w:name w:val="Quote Char"/>
    <w:basedOn w:val="DefaultParagraphFont"/>
    <w:link w:val="Quote"/>
    <w:uiPriority w:val="29"/>
    <w:rsid w:val="00977D86"/>
    <w:rPr>
      <w:i/>
      <w:iCs/>
      <w:color w:val="404040" w:themeColor="text1" w:themeTint="BF"/>
    </w:rPr>
  </w:style>
  <w:style w:type="paragraph" w:styleId="ListParagraph">
    <w:name w:val="List Paragraph"/>
    <w:basedOn w:val="Normal"/>
    <w:uiPriority w:val="34"/>
    <w:qFormat/>
    <w:rsid w:val="00977D86"/>
    <w:pPr>
      <w:ind w:left="720"/>
      <w:contextualSpacing/>
    </w:pPr>
  </w:style>
  <w:style w:type="character" w:styleId="IntenseEmphasis">
    <w:name w:val="Intense Emphasis"/>
    <w:basedOn w:val="DefaultParagraphFont"/>
    <w:uiPriority w:val="21"/>
    <w:qFormat/>
    <w:rsid w:val="00977D86"/>
    <w:rPr>
      <w:i/>
      <w:iCs/>
      <w:color w:val="2F5496" w:themeColor="accent1" w:themeShade="BF"/>
    </w:rPr>
  </w:style>
  <w:style w:type="paragraph" w:styleId="IntenseQuote">
    <w:name w:val="Intense Quote"/>
    <w:basedOn w:val="Normal"/>
    <w:next w:val="Normal"/>
    <w:link w:val="IntenseQuoteChar"/>
    <w:uiPriority w:val="30"/>
    <w:qFormat/>
    <w:rsid w:val="00977D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7D86"/>
    <w:rPr>
      <w:i/>
      <w:iCs/>
      <w:color w:val="2F5496" w:themeColor="accent1" w:themeShade="BF"/>
    </w:rPr>
  </w:style>
  <w:style w:type="character" w:styleId="IntenseReference">
    <w:name w:val="Intense Reference"/>
    <w:basedOn w:val="DefaultParagraphFont"/>
    <w:uiPriority w:val="32"/>
    <w:qFormat/>
    <w:rsid w:val="00977D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4416</Characters>
  <Application>Microsoft Office Word</Application>
  <DocSecurity>0</DocSecurity>
  <Lines>36</Lines>
  <Paragraphs>10</Paragraphs>
  <ScaleCrop>false</ScaleCrop>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2025-09-25T06:30:00Z</dcterms:created>
  <dcterms:modified xsi:type="dcterms:W3CDTF">2025-09-25T06:31:00Z</dcterms:modified>
</cp:coreProperties>
</file>